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43" w:rsidRDefault="00883543" w:rsidP="00883543">
      <w:pPr>
        <w:spacing w:after="480"/>
        <w:ind w:left="6010"/>
      </w:pPr>
    </w:p>
    <w:p w:rsidR="00883543" w:rsidRDefault="00883543" w:rsidP="00883543">
      <w:pPr>
        <w:spacing w:after="60"/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883543" w:rsidRDefault="00883543" w:rsidP="00883543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883543" w:rsidRDefault="00883543" w:rsidP="00883543">
      <w:pPr>
        <w:pBdr>
          <w:top w:val="single" w:sz="4" w:space="1" w:color="auto"/>
        </w:pBdr>
        <w:spacing w:after="12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документа об утверждении, включая наименования</w:t>
      </w:r>
    </w:p>
    <w:p w:rsidR="00883543" w:rsidRDefault="00883543" w:rsidP="00883543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АМО ГП «п. Онохой»</w:t>
      </w:r>
    </w:p>
    <w:p w:rsidR="00883543" w:rsidRDefault="00883543" w:rsidP="00883543">
      <w:pPr>
        <w:pBdr>
          <w:top w:val="single" w:sz="4" w:space="1" w:color="auto"/>
        </w:pBdr>
        <w:spacing w:after="12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органов государственной власти или органов местного</w:t>
      </w:r>
    </w:p>
    <w:p w:rsidR="00883543" w:rsidRDefault="00883543" w:rsidP="00883543">
      <w:pPr>
        <w:ind w:left="4253"/>
        <w:rPr>
          <w:sz w:val="24"/>
          <w:szCs w:val="24"/>
        </w:rPr>
      </w:pPr>
    </w:p>
    <w:p w:rsidR="00883543" w:rsidRDefault="00883543" w:rsidP="00883543">
      <w:pPr>
        <w:pBdr>
          <w:top w:val="single" w:sz="4" w:space="1" w:color="auto"/>
        </w:pBdr>
        <w:spacing w:after="12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самоуправления, принявших решение об утверждении схемы</w:t>
      </w:r>
    </w:p>
    <w:p w:rsidR="00883543" w:rsidRDefault="00883543" w:rsidP="00883543">
      <w:pPr>
        <w:ind w:left="4253"/>
        <w:rPr>
          <w:sz w:val="24"/>
          <w:szCs w:val="24"/>
        </w:rPr>
      </w:pPr>
    </w:p>
    <w:p w:rsidR="00883543" w:rsidRDefault="00883543" w:rsidP="00883543">
      <w:pPr>
        <w:pBdr>
          <w:top w:val="single" w:sz="4" w:space="1" w:color="auto"/>
        </w:pBdr>
        <w:spacing w:after="18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или подписавших соглашение о перераспределении земельных участков)</w:t>
      </w:r>
    </w:p>
    <w:tbl>
      <w:tblPr>
        <w:tblW w:w="0" w:type="auto"/>
        <w:tblInd w:w="42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495"/>
        <w:gridCol w:w="454"/>
        <w:gridCol w:w="1814"/>
      </w:tblGrid>
      <w:tr w:rsidR="00883543" w:rsidRPr="00791492" w:rsidTr="00D94EF5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543" w:rsidRPr="00791492" w:rsidRDefault="00883543" w:rsidP="00D94EF5">
            <w:pPr>
              <w:rPr>
                <w:sz w:val="24"/>
                <w:szCs w:val="24"/>
              </w:rPr>
            </w:pPr>
            <w:r w:rsidRPr="00791492">
              <w:rPr>
                <w:sz w:val="24"/>
                <w:szCs w:val="24"/>
              </w:rPr>
              <w:t>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543" w:rsidRPr="00791492" w:rsidRDefault="00883543" w:rsidP="00D94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543" w:rsidRPr="00791492" w:rsidRDefault="00883543" w:rsidP="00D94EF5">
            <w:pPr>
              <w:jc w:val="center"/>
              <w:rPr>
                <w:sz w:val="24"/>
                <w:szCs w:val="24"/>
              </w:rPr>
            </w:pPr>
            <w:r w:rsidRPr="00791492">
              <w:rPr>
                <w:sz w:val="24"/>
                <w:szCs w:val="24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543" w:rsidRPr="00791492" w:rsidRDefault="00883543" w:rsidP="00D94E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3543" w:rsidRDefault="00883543" w:rsidP="00883543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Схема расположения земельного участка или земельных участков</w:t>
      </w:r>
      <w:r>
        <w:rPr>
          <w:b/>
          <w:bCs/>
          <w:sz w:val="26"/>
          <w:szCs w:val="26"/>
        </w:rPr>
        <w:br/>
        <w:t>на кадастровом плане территории</w:t>
      </w:r>
    </w:p>
    <w:tbl>
      <w:tblPr>
        <w:tblpPr w:leftFromText="180" w:rightFromText="180" w:vertAnchor="text" w:tblpY="1"/>
        <w:tblOverlap w:val="never"/>
        <w:tblW w:w="207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305"/>
        <w:gridCol w:w="170"/>
        <w:gridCol w:w="992"/>
        <w:gridCol w:w="567"/>
        <w:gridCol w:w="142"/>
        <w:gridCol w:w="964"/>
        <w:gridCol w:w="454"/>
        <w:gridCol w:w="3118"/>
        <w:gridCol w:w="143"/>
        <w:gridCol w:w="2835"/>
        <w:gridCol w:w="2835"/>
        <w:gridCol w:w="2835"/>
        <w:gridCol w:w="2835"/>
      </w:tblGrid>
      <w:tr w:rsidR="00883543" w:rsidRPr="00791492" w:rsidTr="00D94EF5">
        <w:trPr>
          <w:gridAfter w:val="4"/>
          <w:wAfter w:w="11340" w:type="dxa"/>
          <w:cantSplit/>
          <w:trHeight w:val="275"/>
        </w:trPr>
        <w:tc>
          <w:tcPr>
            <w:tcW w:w="3997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883543" w:rsidRPr="00791492" w:rsidRDefault="00883543" w:rsidP="00D94EF5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Условный номер земельного участка </w:t>
            </w:r>
            <w:r w:rsidRPr="00791492">
              <w:rPr>
                <w:rStyle w:val="a7"/>
                <w:b/>
                <w:bCs/>
              </w:rPr>
              <w:endnoteReference w:customMarkFollows="1" w:id="1"/>
              <w:t>1</w:t>
            </w:r>
          </w:p>
        </w:tc>
        <w:tc>
          <w:tcPr>
            <w:tcW w:w="524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3543" w:rsidRPr="00791492" w:rsidRDefault="00883543" w:rsidP="00D94E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:ЗУ1</w:t>
            </w:r>
          </w:p>
        </w:tc>
        <w:tc>
          <w:tcPr>
            <w:tcW w:w="14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883543" w:rsidRPr="00791492" w:rsidRDefault="00883543" w:rsidP="00D94EF5">
            <w:pPr>
              <w:rPr>
                <w:b/>
                <w:bCs/>
              </w:rPr>
            </w:pPr>
          </w:p>
        </w:tc>
      </w:tr>
      <w:tr w:rsidR="00883543" w:rsidRPr="00791492" w:rsidTr="00D94EF5">
        <w:trPr>
          <w:gridAfter w:val="4"/>
          <w:wAfter w:w="11340" w:type="dxa"/>
          <w:cantSplit/>
        </w:trPr>
        <w:tc>
          <w:tcPr>
            <w:tcW w:w="9385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83543" w:rsidRPr="00791492" w:rsidRDefault="00883543" w:rsidP="00D94EF5">
            <w:pPr>
              <w:rPr>
                <w:b/>
                <w:bCs/>
                <w:sz w:val="6"/>
                <w:szCs w:val="6"/>
              </w:rPr>
            </w:pPr>
          </w:p>
        </w:tc>
      </w:tr>
      <w:tr w:rsidR="00883543" w:rsidRPr="00791492" w:rsidTr="00D94EF5">
        <w:trPr>
          <w:gridAfter w:val="4"/>
          <w:wAfter w:w="11340" w:type="dxa"/>
          <w:cantSplit/>
          <w:trHeight w:val="275"/>
        </w:trPr>
        <w:tc>
          <w:tcPr>
            <w:tcW w:w="3005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883543" w:rsidRPr="00791492" w:rsidRDefault="00883543" w:rsidP="00D94EF5">
            <w:pPr>
              <w:ind w:left="57"/>
              <w:rPr>
                <w:b/>
                <w:bCs/>
              </w:rPr>
            </w:pPr>
            <w:r w:rsidRPr="00791492">
              <w:rPr>
                <w:b/>
                <w:bCs/>
              </w:rPr>
              <w:t>Площадь земельного участка </w:t>
            </w:r>
            <w:r w:rsidRPr="00791492">
              <w:rPr>
                <w:rStyle w:val="a7"/>
                <w:b/>
                <w:bCs/>
              </w:rPr>
              <w:endnoteReference w:customMarkFollows="1" w:id="2"/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543" w:rsidRPr="00791492" w:rsidRDefault="00883543" w:rsidP="00D94E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4821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883543" w:rsidRPr="00791492" w:rsidRDefault="00883543" w:rsidP="00D94EF5">
            <w:pPr>
              <w:ind w:left="57"/>
              <w:rPr>
                <w:b/>
                <w:bCs/>
              </w:rPr>
            </w:pPr>
            <w:r w:rsidRPr="00791492">
              <w:rPr>
                <w:b/>
                <w:bCs/>
              </w:rPr>
              <w:t>м</w:t>
            </w:r>
            <w:r w:rsidRPr="00791492">
              <w:rPr>
                <w:b/>
                <w:bCs/>
                <w:vertAlign w:val="superscript"/>
              </w:rPr>
              <w:t>2</w:t>
            </w:r>
          </w:p>
        </w:tc>
      </w:tr>
      <w:tr w:rsidR="00883543" w:rsidRPr="00791492" w:rsidTr="00D94EF5">
        <w:trPr>
          <w:gridAfter w:val="4"/>
          <w:wAfter w:w="11340" w:type="dxa"/>
          <w:cantSplit/>
        </w:trPr>
        <w:tc>
          <w:tcPr>
            <w:tcW w:w="9385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83543" w:rsidRPr="00791492" w:rsidRDefault="00883543" w:rsidP="00D94EF5">
            <w:pPr>
              <w:rPr>
                <w:sz w:val="6"/>
                <w:szCs w:val="6"/>
              </w:rPr>
            </w:pPr>
          </w:p>
        </w:tc>
      </w:tr>
      <w:tr w:rsidR="00883543" w:rsidRPr="00791492" w:rsidTr="00D94EF5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883543" w:rsidRPr="00791492" w:rsidRDefault="00883543" w:rsidP="00D94EF5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Обозначение</w:t>
            </w:r>
            <w:r w:rsidRPr="00791492">
              <w:rPr>
                <w:b/>
                <w:bCs/>
              </w:rPr>
              <w:br/>
              <w:t>характерных точек границ</w:t>
            </w:r>
          </w:p>
        </w:tc>
        <w:tc>
          <w:tcPr>
            <w:tcW w:w="6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83543" w:rsidRPr="00791492" w:rsidRDefault="00883543" w:rsidP="00D94EF5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Координаты </w:t>
            </w:r>
            <w:r w:rsidRPr="00791492">
              <w:rPr>
                <w:rStyle w:val="a7"/>
                <w:b/>
                <w:bCs/>
              </w:rPr>
              <w:endnoteReference w:customMarkFollows="1" w:id="3"/>
              <w:t>3</w:t>
            </w:r>
            <w:r w:rsidRPr="00791492">
              <w:rPr>
                <w:b/>
                <w:bCs/>
              </w:rPr>
              <w:t>, м</w:t>
            </w:r>
          </w:p>
        </w:tc>
      </w:tr>
      <w:tr w:rsidR="00883543" w:rsidRPr="00791492" w:rsidTr="00D94EF5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883543" w:rsidRPr="00791492" w:rsidRDefault="00883543" w:rsidP="00D94EF5">
            <w:pPr>
              <w:jc w:val="center"/>
              <w:rPr>
                <w:b/>
                <w:bCs/>
              </w:rPr>
            </w:pP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43" w:rsidRPr="00791492" w:rsidRDefault="00883543" w:rsidP="00D94EF5">
            <w:pPr>
              <w:jc w:val="center"/>
              <w:rPr>
                <w:b/>
                <w:bCs/>
                <w:lang w:val="en-US"/>
              </w:rPr>
            </w:pPr>
            <w:r w:rsidRPr="00791492">
              <w:rPr>
                <w:b/>
                <w:bCs/>
                <w:lang w:val="en-US"/>
              </w:rPr>
              <w:t>X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83543" w:rsidRPr="00791492" w:rsidRDefault="00883543" w:rsidP="00D94EF5">
            <w:pPr>
              <w:jc w:val="center"/>
              <w:rPr>
                <w:b/>
                <w:bCs/>
                <w:lang w:val="en-US"/>
              </w:rPr>
            </w:pPr>
            <w:r w:rsidRPr="00791492">
              <w:rPr>
                <w:b/>
                <w:bCs/>
                <w:lang w:val="en-US"/>
              </w:rPr>
              <w:t>Y</w:t>
            </w:r>
          </w:p>
        </w:tc>
      </w:tr>
      <w:tr w:rsidR="00883543" w:rsidRPr="00791492" w:rsidTr="00D94EF5">
        <w:trPr>
          <w:gridAfter w:val="4"/>
          <w:wAfter w:w="11340" w:type="dxa"/>
          <w:cantSplit/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883543" w:rsidRPr="00791492" w:rsidRDefault="00883543" w:rsidP="00D94EF5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1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543" w:rsidRPr="00791492" w:rsidRDefault="00883543" w:rsidP="00D94EF5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883543" w:rsidRPr="00791492" w:rsidRDefault="00883543" w:rsidP="00D94EF5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3</w:t>
            </w:r>
          </w:p>
        </w:tc>
      </w:tr>
      <w:tr w:rsidR="00883543" w:rsidRPr="00791492" w:rsidTr="00D94EF5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43" w:rsidRPr="00EA2C92" w:rsidRDefault="00883543" w:rsidP="00D94EF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н1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43" w:rsidRPr="00EA2C92" w:rsidRDefault="00883543" w:rsidP="00D94EF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542646.58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3543" w:rsidRPr="00EA2C92" w:rsidRDefault="00883543" w:rsidP="00D94EF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4182016.14</w:t>
            </w:r>
          </w:p>
        </w:tc>
      </w:tr>
      <w:tr w:rsidR="00883543" w:rsidRPr="00791492" w:rsidTr="00D94EF5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43" w:rsidRPr="00EA2C92" w:rsidRDefault="00883543" w:rsidP="00D94EF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н2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43" w:rsidRPr="00EA2C92" w:rsidRDefault="00883543" w:rsidP="00D94EF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542662.37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3543" w:rsidRPr="00EA2C92" w:rsidRDefault="00883543" w:rsidP="00D94EF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4182041.65</w:t>
            </w:r>
          </w:p>
        </w:tc>
      </w:tr>
      <w:tr w:rsidR="00883543" w:rsidRPr="00791492" w:rsidTr="00D94EF5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43" w:rsidRPr="002C2809" w:rsidRDefault="00883543" w:rsidP="00D94EF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н3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43" w:rsidRPr="00EA2C92" w:rsidRDefault="00883543" w:rsidP="00D94EF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542636.85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3543" w:rsidRPr="00EA2C92" w:rsidRDefault="00883543" w:rsidP="00D94EF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4182057.50</w:t>
            </w:r>
          </w:p>
        </w:tc>
      </w:tr>
      <w:tr w:rsidR="00883543" w:rsidRPr="00791492" w:rsidTr="00D94EF5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43" w:rsidRPr="00A60640" w:rsidRDefault="00883543" w:rsidP="00D94EF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н4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43" w:rsidRPr="00EA2C92" w:rsidRDefault="00883543" w:rsidP="00D94EF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542621.02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3543" w:rsidRPr="00EA2C92" w:rsidRDefault="00883543" w:rsidP="00D94EF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4182032.02</w:t>
            </w:r>
          </w:p>
        </w:tc>
      </w:tr>
      <w:tr w:rsidR="00883543" w:rsidRPr="00791492" w:rsidTr="00D94EF5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43" w:rsidRPr="00A60640" w:rsidRDefault="00883543" w:rsidP="00D94EF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н1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43" w:rsidRPr="00EA2C92" w:rsidRDefault="00883543" w:rsidP="00D94EF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542646.58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3543" w:rsidRPr="00EA2C92" w:rsidRDefault="00883543" w:rsidP="00D94EF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4182016.14</w:t>
            </w:r>
          </w:p>
        </w:tc>
      </w:tr>
      <w:tr w:rsidR="00883543" w:rsidRPr="00791492" w:rsidTr="00D94EF5">
        <w:trPr>
          <w:trHeight w:val="3033"/>
        </w:trPr>
        <w:tc>
          <w:tcPr>
            <w:tcW w:w="9385" w:type="dxa"/>
            <w:gridSpan w:val="10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883543" w:rsidRDefault="00883543" w:rsidP="00D94EF5">
            <w:pPr>
              <w:keepNext/>
              <w:jc w:val="center"/>
              <w:rPr>
                <w:sz w:val="21"/>
                <w:szCs w:val="21"/>
              </w:rPr>
            </w:pPr>
          </w:p>
          <w:p w:rsidR="00883543" w:rsidRDefault="00883543" w:rsidP="00D94EF5">
            <w:pPr>
              <w:keepNext/>
              <w:jc w:val="center"/>
              <w:rPr>
                <w:sz w:val="21"/>
                <w:szCs w:val="21"/>
              </w:rPr>
            </w:pPr>
          </w:p>
          <w:p w:rsidR="00883543" w:rsidRDefault="00883543" w:rsidP="00D94EF5">
            <w:pPr>
              <w:keepNext/>
              <w:jc w:val="center"/>
              <w:rPr>
                <w:sz w:val="21"/>
                <w:szCs w:val="21"/>
              </w:rPr>
            </w:pPr>
          </w:p>
          <w:p w:rsidR="00883543" w:rsidRDefault="00883543" w:rsidP="00D94EF5">
            <w:pPr>
              <w:keepNext/>
              <w:jc w:val="center"/>
              <w:rPr>
                <w:sz w:val="21"/>
                <w:szCs w:val="21"/>
              </w:rPr>
            </w:pPr>
          </w:p>
          <w:p w:rsidR="00883543" w:rsidRDefault="00883543" w:rsidP="00D94EF5">
            <w:pPr>
              <w:keepNext/>
              <w:jc w:val="center"/>
              <w:rPr>
                <w:sz w:val="21"/>
                <w:szCs w:val="21"/>
              </w:rPr>
            </w:pPr>
          </w:p>
          <w:p w:rsidR="00883543" w:rsidRDefault="00883543" w:rsidP="00D94EF5">
            <w:pPr>
              <w:keepNext/>
              <w:jc w:val="center"/>
              <w:rPr>
                <w:sz w:val="21"/>
                <w:szCs w:val="21"/>
              </w:rPr>
            </w:pPr>
          </w:p>
          <w:p w:rsidR="00883543" w:rsidRDefault="00883543" w:rsidP="00D94EF5">
            <w:pPr>
              <w:keepNext/>
              <w:jc w:val="center"/>
              <w:rPr>
                <w:sz w:val="21"/>
                <w:szCs w:val="21"/>
              </w:rPr>
            </w:pPr>
          </w:p>
          <w:p w:rsidR="00883543" w:rsidRDefault="00883543" w:rsidP="00D94EF5">
            <w:pPr>
              <w:keepNext/>
              <w:jc w:val="center"/>
              <w:rPr>
                <w:sz w:val="21"/>
                <w:szCs w:val="21"/>
              </w:rPr>
            </w:pPr>
          </w:p>
          <w:p w:rsidR="00883543" w:rsidRDefault="00883543" w:rsidP="00D94EF5">
            <w:pPr>
              <w:keepNext/>
              <w:jc w:val="center"/>
              <w:rPr>
                <w:sz w:val="21"/>
                <w:szCs w:val="21"/>
              </w:rPr>
            </w:pPr>
          </w:p>
          <w:p w:rsidR="00883543" w:rsidRDefault="00883543" w:rsidP="00D94EF5">
            <w:pPr>
              <w:keepNext/>
              <w:jc w:val="center"/>
              <w:rPr>
                <w:sz w:val="21"/>
                <w:szCs w:val="21"/>
              </w:rPr>
            </w:pPr>
          </w:p>
          <w:p w:rsidR="00883543" w:rsidRDefault="00883543" w:rsidP="00D94EF5">
            <w:pPr>
              <w:keepNext/>
              <w:jc w:val="center"/>
              <w:rPr>
                <w:sz w:val="21"/>
                <w:szCs w:val="21"/>
              </w:rPr>
            </w:pPr>
          </w:p>
          <w:p w:rsidR="00883543" w:rsidRDefault="00883543" w:rsidP="00D94EF5">
            <w:pPr>
              <w:keepNext/>
              <w:jc w:val="center"/>
              <w:rPr>
                <w:sz w:val="21"/>
                <w:szCs w:val="21"/>
              </w:rPr>
            </w:pPr>
          </w:p>
          <w:p w:rsidR="00883543" w:rsidRDefault="00883543" w:rsidP="00D94EF5">
            <w:pPr>
              <w:keepNext/>
              <w:jc w:val="center"/>
              <w:rPr>
                <w:sz w:val="21"/>
                <w:szCs w:val="21"/>
              </w:rPr>
            </w:pPr>
          </w:p>
          <w:p w:rsidR="00883543" w:rsidRDefault="00883543" w:rsidP="00D94EF5">
            <w:pPr>
              <w:keepNext/>
              <w:jc w:val="center"/>
              <w:rPr>
                <w:sz w:val="21"/>
                <w:szCs w:val="21"/>
              </w:rPr>
            </w:pPr>
          </w:p>
          <w:p w:rsidR="00883543" w:rsidRDefault="00883543" w:rsidP="00D94EF5">
            <w:pPr>
              <w:keepNext/>
              <w:jc w:val="center"/>
              <w:rPr>
                <w:sz w:val="21"/>
                <w:szCs w:val="21"/>
              </w:rPr>
            </w:pPr>
          </w:p>
          <w:p w:rsidR="00883543" w:rsidRDefault="00883543" w:rsidP="00D94EF5">
            <w:pPr>
              <w:keepNext/>
              <w:jc w:val="center"/>
              <w:rPr>
                <w:sz w:val="21"/>
                <w:szCs w:val="21"/>
              </w:rPr>
            </w:pPr>
          </w:p>
          <w:p w:rsidR="00883543" w:rsidRDefault="00883543" w:rsidP="00D94EF5">
            <w:pPr>
              <w:keepNext/>
              <w:jc w:val="center"/>
              <w:rPr>
                <w:sz w:val="21"/>
                <w:szCs w:val="21"/>
              </w:rPr>
            </w:pPr>
          </w:p>
          <w:p w:rsidR="00883543" w:rsidRDefault="00883543" w:rsidP="00D94EF5">
            <w:pPr>
              <w:keepNext/>
              <w:jc w:val="center"/>
              <w:rPr>
                <w:sz w:val="21"/>
                <w:szCs w:val="21"/>
              </w:rPr>
            </w:pPr>
          </w:p>
          <w:p w:rsidR="00883543" w:rsidRDefault="00883543" w:rsidP="00D94EF5">
            <w:pPr>
              <w:keepNext/>
              <w:jc w:val="center"/>
              <w:rPr>
                <w:sz w:val="21"/>
                <w:szCs w:val="21"/>
              </w:rPr>
            </w:pPr>
          </w:p>
          <w:p w:rsidR="00883543" w:rsidRDefault="00883543" w:rsidP="00D94EF5">
            <w:pPr>
              <w:keepNext/>
              <w:jc w:val="center"/>
              <w:rPr>
                <w:sz w:val="21"/>
                <w:szCs w:val="21"/>
              </w:rPr>
            </w:pPr>
          </w:p>
          <w:p w:rsidR="00883543" w:rsidRDefault="00883543" w:rsidP="00D94EF5">
            <w:pPr>
              <w:keepNext/>
              <w:jc w:val="center"/>
              <w:rPr>
                <w:sz w:val="21"/>
                <w:szCs w:val="21"/>
              </w:rPr>
            </w:pPr>
          </w:p>
          <w:p w:rsidR="00883543" w:rsidRDefault="00883543" w:rsidP="00D94EF5">
            <w:pPr>
              <w:keepNext/>
              <w:jc w:val="center"/>
              <w:rPr>
                <w:sz w:val="21"/>
                <w:szCs w:val="21"/>
              </w:rPr>
            </w:pPr>
          </w:p>
          <w:p w:rsidR="00883543" w:rsidRDefault="00883543" w:rsidP="00D94EF5">
            <w:pPr>
              <w:keepNext/>
              <w:jc w:val="center"/>
              <w:rPr>
                <w:sz w:val="21"/>
                <w:szCs w:val="21"/>
              </w:rPr>
            </w:pPr>
          </w:p>
          <w:p w:rsidR="00883543" w:rsidRDefault="00883543" w:rsidP="00D94EF5">
            <w:pPr>
              <w:keepNext/>
              <w:jc w:val="center"/>
              <w:rPr>
                <w:sz w:val="21"/>
                <w:szCs w:val="21"/>
              </w:rPr>
            </w:pPr>
          </w:p>
          <w:p w:rsidR="00883543" w:rsidRDefault="00883543" w:rsidP="00D94EF5">
            <w:pPr>
              <w:keepNext/>
              <w:jc w:val="center"/>
              <w:rPr>
                <w:sz w:val="21"/>
                <w:szCs w:val="21"/>
              </w:rPr>
            </w:pPr>
          </w:p>
          <w:p w:rsidR="00883543" w:rsidRDefault="00883543" w:rsidP="00D94EF5">
            <w:pPr>
              <w:keepNext/>
              <w:jc w:val="center"/>
              <w:rPr>
                <w:sz w:val="21"/>
                <w:szCs w:val="21"/>
              </w:rPr>
            </w:pPr>
          </w:p>
          <w:p w:rsidR="00883543" w:rsidRDefault="00883543" w:rsidP="00D94EF5">
            <w:pPr>
              <w:keepNext/>
              <w:jc w:val="center"/>
              <w:rPr>
                <w:sz w:val="21"/>
                <w:szCs w:val="21"/>
              </w:rPr>
            </w:pPr>
          </w:p>
          <w:p w:rsidR="00883543" w:rsidRDefault="00883543" w:rsidP="00D94EF5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МСК-03, зона 4</w:t>
            </w:r>
          </w:p>
          <w:p w:rsidR="00883543" w:rsidRDefault="00883543" w:rsidP="00D94EF5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Местоположение: Республика Бурятия, </w:t>
            </w:r>
            <w:proofErr w:type="spellStart"/>
            <w:r>
              <w:rPr>
                <w:sz w:val="21"/>
                <w:szCs w:val="21"/>
              </w:rPr>
              <w:t>Заиграевский</w:t>
            </w:r>
            <w:proofErr w:type="spellEnd"/>
            <w:r>
              <w:rPr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sz w:val="21"/>
                <w:szCs w:val="21"/>
              </w:rPr>
              <w:t>пгт</w:t>
            </w:r>
            <w:proofErr w:type="spellEnd"/>
            <w:r>
              <w:rPr>
                <w:sz w:val="21"/>
                <w:szCs w:val="21"/>
              </w:rPr>
              <w:t xml:space="preserve">. Онохой, </w:t>
            </w:r>
            <w:proofErr w:type="spellStart"/>
            <w:r>
              <w:rPr>
                <w:sz w:val="21"/>
                <w:szCs w:val="21"/>
              </w:rPr>
              <w:t>мкр</w:t>
            </w:r>
            <w:proofErr w:type="spellEnd"/>
            <w:r>
              <w:rPr>
                <w:sz w:val="21"/>
                <w:szCs w:val="21"/>
              </w:rPr>
              <w:t>. Лесной, ул. Весенняя 11</w:t>
            </w:r>
          </w:p>
          <w:p w:rsidR="00883543" w:rsidRDefault="00883543" w:rsidP="00D94EF5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Категория земель: земли населенных пунктов</w:t>
            </w:r>
          </w:p>
          <w:p w:rsidR="00883543" w:rsidRDefault="00883543" w:rsidP="00D94EF5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Разрешенное </w:t>
            </w:r>
            <w:proofErr w:type="gramStart"/>
            <w:r>
              <w:rPr>
                <w:sz w:val="21"/>
                <w:szCs w:val="21"/>
              </w:rPr>
              <w:t xml:space="preserve">использование: </w:t>
            </w:r>
            <w:r w:rsidRPr="00A44EB5">
              <w:rPr>
                <w:shd w:val="clear" w:color="auto" w:fill="FFFFFF"/>
              </w:rPr>
              <w:t xml:space="preserve"> Для</w:t>
            </w:r>
            <w:proofErr w:type="gramEnd"/>
            <w:r w:rsidRPr="00A44EB5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индивидуального жилищного строительства</w:t>
            </w:r>
            <w:r>
              <w:rPr>
                <w:sz w:val="21"/>
                <w:szCs w:val="21"/>
              </w:rPr>
              <w:t xml:space="preserve"> </w:t>
            </w:r>
          </w:p>
          <w:p w:rsidR="00883543" w:rsidRDefault="00883543" w:rsidP="00D94EF5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Территориальная зона: жилая</w:t>
            </w:r>
          </w:p>
          <w:p w:rsidR="00883543" w:rsidRDefault="00883543" w:rsidP="00D94EF5">
            <w:pPr>
              <w:keepNext/>
              <w:jc w:val="center"/>
              <w:rPr>
                <w:sz w:val="21"/>
                <w:szCs w:val="21"/>
              </w:rPr>
            </w:pPr>
          </w:p>
          <w:p w:rsidR="00883543" w:rsidRPr="00791492" w:rsidRDefault="00883543" w:rsidP="00D94EF5">
            <w:pPr>
              <w:keepNext/>
              <w:jc w:val="center"/>
              <w:rPr>
                <w:sz w:val="21"/>
                <w:szCs w:val="21"/>
              </w:rPr>
            </w:pPr>
            <w:r w:rsidRPr="005D596E">
              <w:rPr>
                <w:noProof/>
              </w:rPr>
              <w:drawing>
                <wp:inline distT="0" distB="0" distL="0" distR="0">
                  <wp:extent cx="5924550" cy="50577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0" cy="505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83543" w:rsidRPr="00791492" w:rsidRDefault="00883543" w:rsidP="00D94EF5">
            <w:pPr>
              <w:autoSpaceDE/>
              <w:autoSpaceDN/>
            </w:pPr>
          </w:p>
        </w:tc>
        <w:tc>
          <w:tcPr>
            <w:tcW w:w="2835" w:type="dxa"/>
            <w:vAlign w:val="center"/>
          </w:tcPr>
          <w:p w:rsidR="00883543" w:rsidRPr="00EA2C92" w:rsidRDefault="00883543" w:rsidP="00D94EF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н2</w:t>
            </w:r>
          </w:p>
        </w:tc>
        <w:tc>
          <w:tcPr>
            <w:tcW w:w="2835" w:type="dxa"/>
            <w:vAlign w:val="center"/>
          </w:tcPr>
          <w:p w:rsidR="00883543" w:rsidRPr="00EA2C92" w:rsidRDefault="00883543" w:rsidP="00D94EF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542929.85</w:t>
            </w:r>
          </w:p>
        </w:tc>
        <w:tc>
          <w:tcPr>
            <w:tcW w:w="2835" w:type="dxa"/>
            <w:vAlign w:val="center"/>
          </w:tcPr>
          <w:p w:rsidR="00883543" w:rsidRPr="00EA2C92" w:rsidRDefault="00883543" w:rsidP="00D94EF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4180402.27</w:t>
            </w:r>
          </w:p>
        </w:tc>
      </w:tr>
      <w:tr w:rsidR="00883543" w:rsidRPr="00791492" w:rsidTr="00D94EF5">
        <w:trPr>
          <w:gridAfter w:val="2"/>
          <w:wAfter w:w="5670" w:type="dxa"/>
          <w:cantSplit/>
        </w:trPr>
        <w:tc>
          <w:tcPr>
            <w:tcW w:w="4706" w:type="dxa"/>
            <w:gridSpan w:val="6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883543" w:rsidRPr="00791492" w:rsidRDefault="00883543" w:rsidP="00D94EF5">
            <w:pPr>
              <w:jc w:val="right"/>
              <w:rPr>
                <w:b/>
                <w:bCs/>
              </w:rPr>
            </w:pPr>
            <w:r w:rsidRPr="00791492">
              <w:rPr>
                <w:b/>
                <w:bCs/>
              </w:rPr>
              <w:lastRenderedPageBreak/>
              <w:t>Масштаб 1: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543" w:rsidRPr="00791492" w:rsidRDefault="00883543" w:rsidP="00D94EF5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371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83543" w:rsidRPr="00EA2C92" w:rsidRDefault="00883543" w:rsidP="00D94EF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883543" w:rsidRPr="00EA2C92" w:rsidRDefault="00883543" w:rsidP="00D94EF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883543" w:rsidRPr="00EA2C92" w:rsidRDefault="00883543" w:rsidP="00D94EF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4180407.93</w:t>
            </w:r>
          </w:p>
        </w:tc>
      </w:tr>
      <w:tr w:rsidR="00883543" w:rsidRPr="00791492" w:rsidTr="00D94EF5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883543" w:rsidRPr="00791492" w:rsidRDefault="00883543" w:rsidP="00D94EF5">
            <w:pPr>
              <w:spacing w:before="120"/>
              <w:ind w:left="85" w:right="85"/>
              <w:rPr>
                <w:b/>
                <w:bCs/>
              </w:rPr>
            </w:pPr>
            <w:r w:rsidRPr="00791492">
              <w:rPr>
                <w:b/>
                <w:bCs/>
              </w:rPr>
              <w:t>Условные обозначения:</w: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883543" w:rsidRPr="00791492" w:rsidRDefault="00883543" w:rsidP="00D94EF5">
            <w:pPr>
              <w:ind w:right="85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883543" w:rsidRPr="00EA2C92" w:rsidRDefault="00883543" w:rsidP="00D94EF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н4</w:t>
            </w:r>
          </w:p>
        </w:tc>
        <w:tc>
          <w:tcPr>
            <w:tcW w:w="2835" w:type="dxa"/>
            <w:vAlign w:val="center"/>
          </w:tcPr>
          <w:p w:rsidR="00883543" w:rsidRPr="00EA2C92" w:rsidRDefault="00883543" w:rsidP="00D94EF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542901.72</w:t>
            </w:r>
          </w:p>
        </w:tc>
        <w:tc>
          <w:tcPr>
            <w:tcW w:w="2835" w:type="dxa"/>
            <w:vAlign w:val="center"/>
          </w:tcPr>
          <w:p w:rsidR="00883543" w:rsidRPr="00EA2C92" w:rsidRDefault="00883543" w:rsidP="00D94EF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4180415.58</w:t>
            </w:r>
          </w:p>
        </w:tc>
      </w:tr>
      <w:tr w:rsidR="00883543" w:rsidRPr="00791492" w:rsidTr="00D94EF5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883543" w:rsidRDefault="00883543" w:rsidP="00D94EF5">
            <w:r>
              <w:t xml:space="preserve">             ________</w:t>
            </w:r>
          </w:p>
          <w:p w:rsidR="00883543" w:rsidRPr="00791492" w:rsidRDefault="00883543" w:rsidP="00D94EF5">
            <w:pPr>
              <w:spacing w:before="120"/>
              <w:ind w:left="85" w:right="85"/>
              <w:rPr>
                <w:b/>
                <w:bCs/>
              </w:rPr>
            </w:pP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883543" w:rsidRPr="00791492" w:rsidRDefault="00883543" w:rsidP="00D94EF5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Границы существующих земельных участков</w:t>
            </w:r>
          </w:p>
        </w:tc>
        <w:tc>
          <w:tcPr>
            <w:tcW w:w="2835" w:type="dxa"/>
            <w:vAlign w:val="center"/>
          </w:tcPr>
          <w:p w:rsidR="00883543" w:rsidRPr="00EA2C92" w:rsidRDefault="00883543" w:rsidP="00D94EF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н5</w:t>
            </w:r>
          </w:p>
        </w:tc>
        <w:tc>
          <w:tcPr>
            <w:tcW w:w="2835" w:type="dxa"/>
            <w:vAlign w:val="center"/>
          </w:tcPr>
          <w:p w:rsidR="00883543" w:rsidRPr="00EA2C92" w:rsidRDefault="00883543" w:rsidP="00D94EF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542878.77</w:t>
            </w:r>
          </w:p>
        </w:tc>
        <w:tc>
          <w:tcPr>
            <w:tcW w:w="2835" w:type="dxa"/>
            <w:vAlign w:val="center"/>
          </w:tcPr>
          <w:p w:rsidR="00883543" w:rsidRPr="00EA2C92" w:rsidRDefault="00883543" w:rsidP="00D94EF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4180422.83</w:t>
            </w:r>
          </w:p>
        </w:tc>
      </w:tr>
      <w:tr w:rsidR="00883543" w:rsidRPr="00791492" w:rsidTr="00D94EF5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883543" w:rsidRDefault="00883543" w:rsidP="00D94EF5"/>
          <w:p w:rsidR="00883543" w:rsidRPr="00791492" w:rsidRDefault="00883543" w:rsidP="00D94EF5">
            <w:pPr>
              <w:spacing w:before="120"/>
              <w:ind w:left="85" w:right="85"/>
              <w:rPr>
                <w:b/>
                <w:bCs/>
              </w:rPr>
            </w:pPr>
            <w:r>
              <w:t xml:space="preserve">             </w:t>
            </w:r>
            <w:r>
              <w:object w:dxaOrig="1080" w:dyaOrig="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0pt;height:12.75pt" o:ole="">
                  <v:imagedata r:id="rId7" o:title="" cropbottom="-37336f" cropright="28763f"/>
                </v:shape>
                <o:OLEObject Type="Embed" ProgID="PBrush" ShapeID="_x0000_i1026" DrawAspect="Content" ObjectID="_1711511028" r:id="rId8"/>
              </w:objec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883543" w:rsidRPr="00791492" w:rsidRDefault="00883543" w:rsidP="00D94EF5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Граница образуемого земельного участка</w:t>
            </w:r>
          </w:p>
        </w:tc>
        <w:tc>
          <w:tcPr>
            <w:tcW w:w="2835" w:type="dxa"/>
            <w:vAlign w:val="center"/>
          </w:tcPr>
          <w:p w:rsidR="00883543" w:rsidRPr="00EA2C92" w:rsidRDefault="00883543" w:rsidP="00D94EF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н6</w:t>
            </w:r>
          </w:p>
        </w:tc>
        <w:tc>
          <w:tcPr>
            <w:tcW w:w="2835" w:type="dxa"/>
            <w:vAlign w:val="center"/>
          </w:tcPr>
          <w:p w:rsidR="00883543" w:rsidRPr="00EA2C92" w:rsidRDefault="00883543" w:rsidP="00D94EF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542872.17</w:t>
            </w:r>
          </w:p>
        </w:tc>
        <w:tc>
          <w:tcPr>
            <w:tcW w:w="2835" w:type="dxa"/>
            <w:vAlign w:val="center"/>
          </w:tcPr>
          <w:p w:rsidR="00883543" w:rsidRPr="00EA2C92" w:rsidRDefault="00883543" w:rsidP="00D94EF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4180425.39</w:t>
            </w:r>
          </w:p>
        </w:tc>
      </w:tr>
      <w:tr w:rsidR="00883543" w:rsidRPr="00791492" w:rsidTr="00D94EF5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883543" w:rsidRDefault="00883543" w:rsidP="00D94EF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85090</wp:posOffset>
                      </wp:positionV>
                      <wp:extent cx="371475" cy="0"/>
                      <wp:effectExtent l="24130" t="22225" r="23495" b="2540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DFD1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41pt;margin-top:6.7pt;width:2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" strokeweight="3pt"/>
                  </w:pict>
                </mc:Fallback>
              </mc:AlternateConten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883543" w:rsidRDefault="00883543" w:rsidP="00D94EF5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Граница кадастрового квартала</w:t>
            </w:r>
          </w:p>
        </w:tc>
        <w:tc>
          <w:tcPr>
            <w:tcW w:w="2835" w:type="dxa"/>
            <w:vAlign w:val="center"/>
          </w:tcPr>
          <w:p w:rsidR="00883543" w:rsidRPr="00EA2C92" w:rsidRDefault="00883543" w:rsidP="00D94EF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н7</w:t>
            </w:r>
          </w:p>
        </w:tc>
        <w:tc>
          <w:tcPr>
            <w:tcW w:w="2835" w:type="dxa"/>
            <w:vAlign w:val="center"/>
          </w:tcPr>
          <w:p w:rsidR="00883543" w:rsidRPr="00EA2C92" w:rsidRDefault="00883543" w:rsidP="00D94EF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542864.83</w:t>
            </w:r>
          </w:p>
        </w:tc>
        <w:tc>
          <w:tcPr>
            <w:tcW w:w="2835" w:type="dxa"/>
            <w:vAlign w:val="center"/>
          </w:tcPr>
          <w:p w:rsidR="00883543" w:rsidRPr="00EA2C92" w:rsidRDefault="00883543" w:rsidP="00D94EF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4180407.99</w:t>
            </w:r>
          </w:p>
        </w:tc>
      </w:tr>
      <w:tr w:rsidR="00883543" w:rsidRPr="00791492" w:rsidTr="00D94EF5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883543" w:rsidRPr="007D40A3" w:rsidRDefault="00883543" w:rsidP="00D94EF5">
            <w:pPr>
              <w:spacing w:before="120"/>
              <w:ind w:left="85" w:right="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03:06:560103</w: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883543" w:rsidRPr="00791492" w:rsidRDefault="00883543" w:rsidP="00D94EF5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Номер кадастрового квартала</w:t>
            </w:r>
          </w:p>
        </w:tc>
        <w:tc>
          <w:tcPr>
            <w:tcW w:w="2835" w:type="dxa"/>
            <w:vAlign w:val="center"/>
          </w:tcPr>
          <w:p w:rsidR="00883543" w:rsidRPr="00EA2C92" w:rsidRDefault="00883543" w:rsidP="00D94EF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н8</w:t>
            </w:r>
          </w:p>
        </w:tc>
        <w:tc>
          <w:tcPr>
            <w:tcW w:w="2835" w:type="dxa"/>
            <w:vAlign w:val="center"/>
          </w:tcPr>
          <w:p w:rsidR="00883543" w:rsidRPr="00EA2C92" w:rsidRDefault="00883543" w:rsidP="00D94EF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542879.03</w:t>
            </w:r>
          </w:p>
        </w:tc>
        <w:tc>
          <w:tcPr>
            <w:tcW w:w="2835" w:type="dxa"/>
            <w:vAlign w:val="center"/>
          </w:tcPr>
          <w:p w:rsidR="00883543" w:rsidRPr="00EA2C92" w:rsidRDefault="00883543" w:rsidP="00D94EF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4180401.55</w:t>
            </w:r>
          </w:p>
        </w:tc>
      </w:tr>
      <w:tr w:rsidR="00883543" w:rsidRPr="00791492" w:rsidTr="00D94EF5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883543" w:rsidRDefault="00883543" w:rsidP="00D94EF5">
            <w:pPr>
              <w:spacing w:before="120"/>
              <w:ind w:left="85" w:right="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:ЗУ1</w: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883543" w:rsidRDefault="00883543" w:rsidP="00D94EF5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 xml:space="preserve">Образуемый земельный участок </w:t>
            </w:r>
          </w:p>
        </w:tc>
        <w:tc>
          <w:tcPr>
            <w:tcW w:w="2835" w:type="dxa"/>
            <w:vAlign w:val="center"/>
          </w:tcPr>
          <w:p w:rsidR="00883543" w:rsidRPr="00EA2C92" w:rsidRDefault="00883543" w:rsidP="00D94EF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н9</w:t>
            </w:r>
          </w:p>
        </w:tc>
        <w:tc>
          <w:tcPr>
            <w:tcW w:w="2835" w:type="dxa"/>
            <w:vAlign w:val="center"/>
          </w:tcPr>
          <w:p w:rsidR="00883543" w:rsidRPr="00EA2C92" w:rsidRDefault="00883543" w:rsidP="00D94EF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542892.23</w:t>
            </w:r>
          </w:p>
        </w:tc>
        <w:tc>
          <w:tcPr>
            <w:tcW w:w="2835" w:type="dxa"/>
            <w:vAlign w:val="center"/>
          </w:tcPr>
          <w:p w:rsidR="00883543" w:rsidRPr="00EA2C92" w:rsidRDefault="00883543" w:rsidP="00D94EF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4180394.27</w:t>
            </w:r>
          </w:p>
        </w:tc>
      </w:tr>
      <w:tr w:rsidR="00883543" w:rsidRPr="00791492" w:rsidTr="00D94EF5">
        <w:trPr>
          <w:cantSplit/>
        </w:trPr>
        <w:tc>
          <w:tcPr>
            <w:tcW w:w="9385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883543" w:rsidRPr="00791492" w:rsidRDefault="00883543" w:rsidP="00D94EF5">
            <w:pPr>
              <w:ind w:left="85" w:right="85"/>
              <w:rPr>
                <w:sz w:val="12"/>
                <w:szCs w:val="12"/>
              </w:rPr>
            </w:pPr>
          </w:p>
        </w:tc>
        <w:tc>
          <w:tcPr>
            <w:tcW w:w="2835" w:type="dxa"/>
          </w:tcPr>
          <w:p w:rsidR="00883543" w:rsidRPr="00791492" w:rsidRDefault="00883543" w:rsidP="00D94EF5">
            <w:pPr>
              <w:autoSpaceDE/>
              <w:autoSpaceDN/>
            </w:pPr>
          </w:p>
        </w:tc>
        <w:tc>
          <w:tcPr>
            <w:tcW w:w="2835" w:type="dxa"/>
            <w:vAlign w:val="center"/>
          </w:tcPr>
          <w:p w:rsidR="00883543" w:rsidRPr="00EA2C92" w:rsidRDefault="00883543" w:rsidP="00D94EF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н10</w:t>
            </w:r>
          </w:p>
        </w:tc>
        <w:tc>
          <w:tcPr>
            <w:tcW w:w="2835" w:type="dxa"/>
            <w:vAlign w:val="center"/>
          </w:tcPr>
          <w:p w:rsidR="00883543" w:rsidRPr="00EA2C92" w:rsidRDefault="00883543" w:rsidP="00D94EF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542903.58</w:t>
            </w:r>
          </w:p>
        </w:tc>
        <w:tc>
          <w:tcPr>
            <w:tcW w:w="2835" w:type="dxa"/>
            <w:vAlign w:val="center"/>
          </w:tcPr>
          <w:p w:rsidR="00883543" w:rsidRPr="00EA2C92" w:rsidRDefault="00883543" w:rsidP="00D94EF5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4180389.95</w:t>
            </w:r>
          </w:p>
        </w:tc>
      </w:tr>
    </w:tbl>
    <w:p w:rsidR="00883543" w:rsidRDefault="00883543" w:rsidP="00883543">
      <w:pPr>
        <w:spacing w:after="240"/>
        <w:rPr>
          <w:sz w:val="24"/>
          <w:szCs w:val="24"/>
        </w:rPr>
      </w:pPr>
    </w:p>
    <w:p w:rsidR="00F469BC" w:rsidRDefault="00F469BC">
      <w:bookmarkStart w:id="0" w:name="_GoBack"/>
      <w:bookmarkEnd w:id="0"/>
    </w:p>
    <w:sectPr w:rsidR="00F469BC" w:rsidSect="00056C60">
      <w:headerReference w:type="default" r:id="rId9"/>
      <w:pgSz w:w="11907" w:h="16840" w:code="9"/>
      <w:pgMar w:top="709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543" w:rsidRDefault="00883543" w:rsidP="00883543">
      <w:r>
        <w:separator/>
      </w:r>
    </w:p>
  </w:endnote>
  <w:endnote w:type="continuationSeparator" w:id="0">
    <w:p w:rsidR="00883543" w:rsidRDefault="00883543" w:rsidP="00883543">
      <w:r>
        <w:continuationSeparator/>
      </w:r>
    </w:p>
  </w:endnote>
  <w:endnote w:id="1">
    <w:p w:rsidR="00883543" w:rsidRDefault="00883543" w:rsidP="00883543">
      <w:pPr>
        <w:pStyle w:val="a5"/>
        <w:keepNext/>
        <w:ind w:firstLine="567"/>
        <w:jc w:val="both"/>
      </w:pPr>
      <w:r>
        <w:rPr>
          <w:rStyle w:val="a7"/>
        </w:rPr>
        <w:t>1</w:t>
      </w:r>
      <w:r>
        <w:t> Указывается в случае, если предусматривается образование двух и более земельных участков.</w:t>
      </w:r>
    </w:p>
  </w:endnote>
  <w:endnote w:id="2">
    <w:p w:rsidR="00883543" w:rsidRDefault="00883543" w:rsidP="00883543">
      <w:pPr>
        <w:pStyle w:val="a5"/>
        <w:keepLines/>
        <w:ind w:firstLine="567"/>
        <w:jc w:val="both"/>
      </w:pPr>
      <w:r>
        <w:rPr>
          <w:rStyle w:val="a7"/>
        </w:rPr>
        <w:t>2</w:t>
      </w:r>
      <w:r>
        <w:t> 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“Интернет” (далее –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процентов.</w:t>
      </w:r>
    </w:p>
  </w:endnote>
  <w:endnote w:id="3">
    <w:p w:rsidR="00883543" w:rsidRDefault="00883543" w:rsidP="00883543">
      <w:pPr>
        <w:pStyle w:val="a5"/>
        <w:ind w:firstLine="567"/>
        <w:jc w:val="both"/>
      </w:pPr>
      <w:r>
        <w:rPr>
          <w:rStyle w:val="a7"/>
        </w:rPr>
        <w:t>3</w:t>
      </w:r>
      <w:r>
        <w:t> 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1 метра.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543" w:rsidRDefault="00883543" w:rsidP="00883543">
      <w:r>
        <w:separator/>
      </w:r>
    </w:p>
  </w:footnote>
  <w:footnote w:type="continuationSeparator" w:id="0">
    <w:p w:rsidR="00883543" w:rsidRDefault="00883543" w:rsidP="00883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42D" w:rsidRDefault="00883543">
    <w:pPr>
      <w:pStyle w:val="a3"/>
      <w:jc w:val="right"/>
      <w:rPr>
        <w:b/>
        <w:bCs/>
        <w:sz w:val="14"/>
        <w:szCs w:val="14"/>
      </w:rPr>
    </w:pPr>
  </w:p>
  <w:p w:rsidR="005B342D" w:rsidRDefault="00883543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5A"/>
    <w:rsid w:val="00883543"/>
    <w:rsid w:val="00BA5459"/>
    <w:rsid w:val="00BB6C5A"/>
    <w:rsid w:val="00F4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chartTrackingRefBased/>
  <w15:docId w15:val="{3E4FFB8D-1D13-4581-AE48-E6244428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354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835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rsid w:val="00883543"/>
  </w:style>
  <w:style w:type="character" w:customStyle="1" w:styleId="a6">
    <w:name w:val="Текст концевой сноски Знак"/>
    <w:basedOn w:val="a0"/>
    <w:link w:val="a5"/>
    <w:rsid w:val="008835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rsid w:val="00883543"/>
    <w:rPr>
      <w:rFonts w:cs="Times New Roman"/>
      <w:vertAlign w:val="superscript"/>
    </w:rPr>
  </w:style>
  <w:style w:type="paragraph" w:styleId="a8">
    <w:name w:val="Plain Text"/>
    <w:basedOn w:val="a"/>
    <w:link w:val="a9"/>
    <w:unhideWhenUsed/>
    <w:rsid w:val="00883543"/>
    <w:pPr>
      <w:autoSpaceDE/>
      <w:autoSpaceDN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88354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2022-04-14T22:57:00Z</dcterms:created>
  <dcterms:modified xsi:type="dcterms:W3CDTF">2022-04-14T22:57:00Z</dcterms:modified>
</cp:coreProperties>
</file>